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7112E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军事理论课补考的论文题目，学生可从中选择一个来写：                                                                                                                                     1.简述我国国防历史的演变，从中你得到了什么启示？                                                                               2.根据我国周边安全环境，你认为应如何加强我国的国防建设?                                                                           ‌3.高校国防教育面临的挑战与对策分析‌                                                                                                                                                                                                                                               要求：1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手写；</w:t>
      </w:r>
    </w:p>
    <w:p w14:paraId="20162941">
      <w:pPr>
        <w:numPr>
          <w:numId w:val="0"/>
        </w:num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字数不少于1000字；</w:t>
      </w:r>
    </w:p>
    <w:p w14:paraId="6799A2F2">
      <w:pPr>
        <w:numPr>
          <w:numId w:val="0"/>
        </w:num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</w:rPr>
        <w:t>A4白纸用铅笔画横线来写或者稿纸；</w:t>
      </w:r>
    </w:p>
    <w:p w14:paraId="0E32F979">
      <w:pPr>
        <w:numPr>
          <w:numId w:val="0"/>
        </w:num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统一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使</w:t>
      </w:r>
      <w:r>
        <w:rPr>
          <w:rFonts w:hint="eastAsia" w:ascii="仿宋_GB2312" w:hAnsi="仿宋_GB2312" w:eastAsia="仿宋_GB2312" w:cs="仿宋_GB2312"/>
          <w:sz w:val="28"/>
          <w:szCs w:val="28"/>
        </w:rPr>
        <w:t>用封面</w:t>
      </w:r>
    </w:p>
    <w:p w14:paraId="2D9C150E">
      <w:pPr>
        <w:numPr>
          <w:numId w:val="0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5.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提交时间：截止到本周五（3月13日）17点</w:t>
      </w:r>
    </w:p>
    <w:p w14:paraId="3C29EB28">
      <w:pPr>
        <w:numPr>
          <w:numId w:val="0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6.提交地点：A1-103</w:t>
      </w:r>
    </w:p>
    <w:p w14:paraId="7A3B570E">
      <w:pPr>
        <w:numPr>
          <w:numId w:val="0"/>
        </w:num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7.联系人：任老师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70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2026-03-10T00:30:14Z</dcterms:created>
  <dc:creator>Administrator</dc:creator>
  <cp:lastModifiedBy>甜铛铛(tn)</cp:lastModifiedBy>
  <dcterms:modified xsi:type="dcterms:W3CDTF">2026-03-10T00:33:20Z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eyJoZGlkIjoiNWZiZjliYzllMDViY2QwMjZiZDZmZjdjYzYwZTFlYTUiLCJ1c2VySWQiOiI1MTgzMzY5NTUifQ==</vt:lpwstr>
  </property>
  <property fmtid="{D5CDD505-2E9C-101B-9397-08002B2CF9AE}" pid="4" name="ICV">
    <vt:lpwstr>3FC007140EDB426CA616E491709DBE88_12</vt:lpwstr>
  </property>
</Properties>
</file>